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6A" w:rsidRDefault="004007EB" w:rsidP="00FA5B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-524731</wp:posOffset>
            </wp:positionV>
            <wp:extent cx="2441767" cy="854766"/>
            <wp:effectExtent l="0" t="0" r="0" b="2540"/>
            <wp:wrapNone/>
            <wp:docPr id="5" name="Рисунок 4" descr="C:\Users\akpotapova\AppData\Local\Microsoft\Windows\INetCache\Content.Word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potapova\AppData\Local\Microsoft\Windows\INetCache\Content.Word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67" cy="8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 wp14:anchorId="18D525FF" wp14:editId="441F6142">
            <wp:simplePos x="0" y="0"/>
            <wp:positionH relativeFrom="column">
              <wp:posOffset>2509188</wp:posOffset>
            </wp:positionH>
            <wp:positionV relativeFrom="paragraph">
              <wp:posOffset>-591820</wp:posOffset>
            </wp:positionV>
            <wp:extent cx="924527" cy="914345"/>
            <wp:effectExtent l="0" t="0" r="9525" b="635"/>
            <wp:wrapNone/>
            <wp:docPr id="2" name="Рисунок 2" descr="логотип ТД 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ТД 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27" cy="9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3798818</wp:posOffset>
            </wp:positionH>
            <wp:positionV relativeFrom="paragraph">
              <wp:posOffset>-524510</wp:posOffset>
            </wp:positionV>
            <wp:extent cx="2445026" cy="850073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9" t="76930" r="62003" b="14291"/>
                    <a:stretch/>
                  </pic:blipFill>
                  <pic:spPr bwMode="auto">
                    <a:xfrm>
                      <a:off x="0" y="0"/>
                      <a:ext cx="2445026" cy="85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EC">
        <w:rPr>
          <w:noProof/>
          <w:sz w:val="10"/>
          <w:szCs w:val="26"/>
          <w:lang w:eastAsia="ru-RU"/>
        </w:rPr>
        <w:drawing>
          <wp:anchor distT="0" distB="0" distL="114300" distR="114300" simplePos="0" relativeHeight="251658752" behindDoc="0" locked="0" layoutInCell="1" allowOverlap="1" wp14:anchorId="35D031DC" wp14:editId="0F159087">
            <wp:simplePos x="0" y="0"/>
            <wp:positionH relativeFrom="column">
              <wp:posOffset>2280037</wp:posOffset>
            </wp:positionH>
            <wp:positionV relativeFrom="paragraph">
              <wp:posOffset>-2799080</wp:posOffset>
            </wp:positionV>
            <wp:extent cx="735495" cy="727395"/>
            <wp:effectExtent l="0" t="0" r="7620" b="0"/>
            <wp:wrapNone/>
            <wp:docPr id="1" name="Рисунок 1" descr="логотип ТД 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ТД 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5" cy="72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0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-2854325</wp:posOffset>
            </wp:positionV>
            <wp:extent cx="2879725" cy="720090"/>
            <wp:effectExtent l="0" t="0" r="0" b="3810"/>
            <wp:wrapNone/>
            <wp:docPr id="4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2" b="3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0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-2872740</wp:posOffset>
            </wp:positionV>
            <wp:extent cx="2098040" cy="738505"/>
            <wp:effectExtent l="0" t="0" r="0" b="4445"/>
            <wp:wrapNone/>
            <wp:docPr id="3" name="Рисунок 2" descr="pgran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rant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right" w:tblpY="989"/>
        <w:tblW w:w="4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C31DEC" w:rsidTr="004007EB">
        <w:tc>
          <w:tcPr>
            <w:tcW w:w="4643" w:type="dxa"/>
          </w:tcPr>
          <w:p w:rsidR="00C31DEC" w:rsidRDefault="00C31DEC" w:rsidP="004007EB">
            <w:pPr>
              <w:pStyle w:val="a3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поддержки молодежных инициатив "Татьянин день"</w:t>
            </w:r>
          </w:p>
          <w:p w:rsidR="00C31DEC" w:rsidRDefault="00C31DEC" w:rsidP="004007EB">
            <w:pPr>
              <w:pStyle w:val="a3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1DEC" w:rsidTr="004007EB">
        <w:tc>
          <w:tcPr>
            <w:tcW w:w="4643" w:type="dxa"/>
          </w:tcPr>
          <w:p w:rsidR="00C31DEC" w:rsidRDefault="00C31DEC" w:rsidP="004007EB">
            <w:pPr>
              <w:pStyle w:val="a3"/>
              <w:spacing w:line="240" w:lineRule="exact"/>
              <w:ind w:left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Д.О. Потапов</w:t>
            </w:r>
          </w:p>
        </w:tc>
      </w:tr>
      <w:tr w:rsidR="00C31DEC" w:rsidTr="004007EB">
        <w:tc>
          <w:tcPr>
            <w:tcW w:w="4643" w:type="dxa"/>
          </w:tcPr>
          <w:p w:rsidR="00C31DEC" w:rsidRDefault="00C31DEC" w:rsidP="004007EB">
            <w:pPr>
              <w:pStyle w:val="a3"/>
              <w:spacing w:line="240" w:lineRule="exact"/>
              <w:ind w:left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1DEC" w:rsidTr="004007EB">
        <w:tc>
          <w:tcPr>
            <w:tcW w:w="4643" w:type="dxa"/>
          </w:tcPr>
          <w:p w:rsidR="00C31DEC" w:rsidRDefault="00C31DEC" w:rsidP="004007EB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0A74E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Хабаровская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региональная благотворительная обществе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6"/>
                <w:szCs w:val="26"/>
              </w:rPr>
              <w:t>нная организация "Центр социальных технологий " Добрый Хабаровск"</w:t>
            </w:r>
          </w:p>
          <w:p w:rsidR="00C31DEC" w:rsidRDefault="00C31DEC" w:rsidP="004007EB">
            <w:pPr>
              <w:pStyle w:val="a3"/>
              <w:spacing w:line="240" w:lineRule="exact"/>
              <w:ind w:left="0" w:firstLine="7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31DEC" w:rsidTr="004007EB">
        <w:tc>
          <w:tcPr>
            <w:tcW w:w="4643" w:type="dxa"/>
          </w:tcPr>
          <w:p w:rsidR="00C31DEC" w:rsidRDefault="00C31DEC" w:rsidP="004007EB">
            <w:pPr>
              <w:pStyle w:val="a3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_______________________Р.М. Долгих</w:t>
            </w:r>
          </w:p>
          <w:p w:rsidR="00C31DEC" w:rsidRDefault="00C31DEC" w:rsidP="004007EB">
            <w:pPr>
              <w:pStyle w:val="a3"/>
              <w:spacing w:line="240" w:lineRule="exac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0326A" w:rsidRDefault="0060326A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31DEC" w:rsidRDefault="00C31DEC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07EB" w:rsidRDefault="004007EB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07EB" w:rsidRDefault="004007EB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07EB" w:rsidRDefault="004007EB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4007EB" w:rsidRDefault="004007EB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6741D2" w:rsidRPr="00151DE6" w:rsidRDefault="006741D2" w:rsidP="00151DE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24B90" w:rsidRPr="00151DE6" w:rsidRDefault="00524B90" w:rsidP="00151DE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EA6D01" w:rsidRDefault="00EA6D01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EA6D01" w:rsidRDefault="00EA6D01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6D01" w:rsidRDefault="00EA6D01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  <w:r w:rsidRPr="00151DE6">
        <w:rPr>
          <w:rFonts w:ascii="Times New Roman" w:hAnsi="Times New Roman"/>
          <w:b/>
          <w:sz w:val="26"/>
          <w:szCs w:val="26"/>
        </w:rPr>
        <w:t xml:space="preserve"> </w:t>
      </w: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51DE6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цикле благотворительных фестивалей "Добрый </w:t>
      </w:r>
      <w:proofErr w:type="spellStart"/>
      <w:r>
        <w:rPr>
          <w:rFonts w:ascii="Times New Roman" w:hAnsi="Times New Roman"/>
          <w:b/>
          <w:sz w:val="26"/>
          <w:szCs w:val="26"/>
        </w:rPr>
        <w:t>ХабаровскИЙ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край"</w:t>
      </w:r>
    </w:p>
    <w:p w:rsidR="00EA6D01" w:rsidRDefault="00EA6D01" w:rsidP="00EA6D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pacing w:val="-2"/>
          <w:sz w:val="26"/>
          <w:szCs w:val="26"/>
        </w:rPr>
      </w:pPr>
    </w:p>
    <w:p w:rsidR="00EA6D01" w:rsidRPr="000A74E7" w:rsidRDefault="002F4458" w:rsidP="004007EB">
      <w:pPr>
        <w:pStyle w:val="a3"/>
        <w:spacing w:after="0" w:line="240" w:lineRule="auto"/>
        <w:ind w:left="0"/>
        <w:rPr>
          <w:rFonts w:ascii="Times New Roman" w:hAnsi="Times New Roman"/>
          <w:b/>
          <w:spacing w:val="-2"/>
          <w:sz w:val="26"/>
          <w:szCs w:val="26"/>
        </w:rPr>
      </w:pPr>
      <w:r w:rsidRPr="002F4458">
        <w:rPr>
          <w:rFonts w:ascii="Times New Roman" w:hAnsi="Times New Roman"/>
          <w:b/>
          <w:spacing w:val="-2"/>
          <w:sz w:val="26"/>
          <w:szCs w:val="26"/>
        </w:rPr>
        <w:t>Общие положения:</w:t>
      </w:r>
    </w:p>
    <w:p w:rsidR="00EA6D01" w:rsidRDefault="00EA6D01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Цикл б</w:t>
      </w:r>
      <w:r w:rsidR="00FA5B4E">
        <w:rPr>
          <w:rFonts w:ascii="Times New Roman" w:hAnsi="Times New Roman"/>
          <w:spacing w:val="-2"/>
          <w:sz w:val="26"/>
          <w:szCs w:val="26"/>
        </w:rPr>
        <w:t>лаготворительны</w:t>
      </w:r>
      <w:r>
        <w:rPr>
          <w:rFonts w:ascii="Times New Roman" w:hAnsi="Times New Roman"/>
          <w:spacing w:val="-2"/>
          <w:sz w:val="26"/>
          <w:szCs w:val="26"/>
        </w:rPr>
        <w:t>х</w:t>
      </w:r>
      <w:r w:rsidR="00FA5B4E">
        <w:rPr>
          <w:rFonts w:ascii="Times New Roman" w:hAnsi="Times New Roman"/>
          <w:spacing w:val="-2"/>
          <w:sz w:val="26"/>
          <w:szCs w:val="26"/>
        </w:rPr>
        <w:t xml:space="preserve"> ф</w:t>
      </w:r>
      <w:r w:rsidR="000A74E7">
        <w:rPr>
          <w:rFonts w:ascii="Times New Roman" w:hAnsi="Times New Roman"/>
          <w:spacing w:val="-2"/>
          <w:sz w:val="26"/>
          <w:szCs w:val="26"/>
        </w:rPr>
        <w:t>естивал</w:t>
      </w:r>
      <w:r>
        <w:rPr>
          <w:rFonts w:ascii="Times New Roman" w:hAnsi="Times New Roman"/>
          <w:spacing w:val="-2"/>
          <w:sz w:val="26"/>
          <w:szCs w:val="26"/>
        </w:rPr>
        <w:t>ей</w:t>
      </w:r>
      <w:r w:rsidR="000A74E7">
        <w:rPr>
          <w:rFonts w:ascii="Times New Roman" w:hAnsi="Times New Roman"/>
          <w:spacing w:val="-2"/>
          <w:sz w:val="26"/>
          <w:szCs w:val="26"/>
        </w:rPr>
        <w:t xml:space="preserve"> "Добрый </w:t>
      </w:r>
      <w:proofErr w:type="spellStart"/>
      <w:r w:rsidR="000A74E7">
        <w:rPr>
          <w:rFonts w:ascii="Times New Roman" w:hAnsi="Times New Roman"/>
          <w:spacing w:val="-2"/>
          <w:sz w:val="26"/>
          <w:szCs w:val="26"/>
        </w:rPr>
        <w:t>Хабаровск</w:t>
      </w:r>
      <w:r>
        <w:rPr>
          <w:rFonts w:ascii="Times New Roman" w:hAnsi="Times New Roman"/>
          <w:spacing w:val="-2"/>
          <w:sz w:val="26"/>
          <w:szCs w:val="26"/>
        </w:rPr>
        <w:t>ИЙ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 край</w:t>
      </w:r>
      <w:r w:rsidR="000A74E7">
        <w:rPr>
          <w:rFonts w:ascii="Times New Roman" w:hAnsi="Times New Roman"/>
          <w:spacing w:val="-2"/>
          <w:sz w:val="26"/>
          <w:szCs w:val="26"/>
        </w:rPr>
        <w:t xml:space="preserve">" проводится по инициативе </w:t>
      </w:r>
      <w:r>
        <w:rPr>
          <w:rFonts w:ascii="Times New Roman" w:hAnsi="Times New Roman"/>
          <w:spacing w:val="-2"/>
          <w:sz w:val="26"/>
          <w:szCs w:val="26"/>
        </w:rPr>
        <w:t xml:space="preserve">Фонда поддержки молодежных инициатив "Татьянин день" при </w:t>
      </w:r>
      <w:r w:rsidR="00E002AE">
        <w:rPr>
          <w:rFonts w:ascii="Times New Roman" w:hAnsi="Times New Roman"/>
          <w:spacing w:val="-2"/>
          <w:sz w:val="26"/>
          <w:szCs w:val="26"/>
        </w:rPr>
        <w:t xml:space="preserve">организационной поддержке </w:t>
      </w:r>
      <w:r w:rsidRPr="000A74E7">
        <w:rPr>
          <w:rFonts w:ascii="Times New Roman" w:hAnsi="Times New Roman"/>
          <w:spacing w:val="-2"/>
          <w:sz w:val="26"/>
          <w:szCs w:val="26"/>
        </w:rPr>
        <w:t>Хабаровск</w:t>
      </w:r>
      <w:r>
        <w:rPr>
          <w:rFonts w:ascii="Times New Roman" w:hAnsi="Times New Roman"/>
          <w:spacing w:val="-2"/>
          <w:sz w:val="26"/>
          <w:szCs w:val="26"/>
        </w:rPr>
        <w:t>ой</w:t>
      </w:r>
      <w:r w:rsidRPr="000A74E7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региональной благотворительной общественной организации</w:t>
      </w:r>
      <w:r w:rsidR="002F4458">
        <w:rPr>
          <w:rFonts w:ascii="Times New Roman" w:hAnsi="Times New Roman"/>
          <w:spacing w:val="-2"/>
          <w:sz w:val="26"/>
          <w:szCs w:val="26"/>
        </w:rPr>
        <w:t xml:space="preserve"> "Центр социальных технологий "</w:t>
      </w:r>
      <w:r>
        <w:rPr>
          <w:rFonts w:ascii="Times New Roman" w:hAnsi="Times New Roman"/>
          <w:spacing w:val="-2"/>
          <w:sz w:val="26"/>
          <w:szCs w:val="26"/>
        </w:rPr>
        <w:t xml:space="preserve">Добрый Хабаровск" на средства 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>гранта Президента Российской Федерации на развитие гражданского общества, предоставленного Фондом президентских грантов</w:t>
      </w:r>
      <w:r w:rsidR="00B30636">
        <w:rPr>
          <w:rFonts w:ascii="Times New Roman" w:hAnsi="Times New Roman"/>
          <w:spacing w:val="-2"/>
          <w:sz w:val="26"/>
          <w:szCs w:val="26"/>
        </w:rPr>
        <w:t>.</w:t>
      </w:r>
    </w:p>
    <w:p w:rsidR="00EA6D01" w:rsidRDefault="00B30636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Фестивале пройдут в мае-июле 2018 года в трех пилотных муниципальных образованиях края: районе имени Лазо, городе Комсомольске-на-Амуре и Хабаровском муниципальном районе.</w:t>
      </w:r>
    </w:p>
    <w:p w:rsidR="00B30636" w:rsidRDefault="00B30636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30636" w:rsidRDefault="00B30636" w:rsidP="00B3063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B30636">
        <w:rPr>
          <w:rFonts w:ascii="Times New Roman" w:hAnsi="Times New Roman"/>
          <w:spacing w:val="-2"/>
          <w:sz w:val="26"/>
          <w:szCs w:val="26"/>
        </w:rPr>
        <w:t xml:space="preserve">Цель фестивалей – </w:t>
      </w:r>
      <w:r>
        <w:rPr>
          <w:rFonts w:ascii="Times New Roman" w:hAnsi="Times New Roman"/>
          <w:spacing w:val="-2"/>
          <w:sz w:val="26"/>
          <w:szCs w:val="26"/>
        </w:rPr>
        <w:t xml:space="preserve">создать площадку </w:t>
      </w:r>
      <w:r w:rsidRPr="00DF43C5">
        <w:rPr>
          <w:rFonts w:ascii="Times New Roman" w:hAnsi="Times New Roman"/>
          <w:spacing w:val="-2"/>
          <w:sz w:val="26"/>
          <w:szCs w:val="26"/>
        </w:rPr>
        <w:t xml:space="preserve">для представителей </w:t>
      </w:r>
      <w:r>
        <w:rPr>
          <w:rFonts w:ascii="Times New Roman" w:hAnsi="Times New Roman"/>
          <w:spacing w:val="-2"/>
          <w:sz w:val="26"/>
          <w:szCs w:val="26"/>
        </w:rPr>
        <w:t>некоммерческих организаций</w:t>
      </w:r>
      <w:r w:rsidRPr="00DF43C5">
        <w:rPr>
          <w:rFonts w:ascii="Times New Roman" w:hAnsi="Times New Roman"/>
          <w:spacing w:val="-2"/>
          <w:sz w:val="26"/>
          <w:szCs w:val="26"/>
        </w:rPr>
        <w:t xml:space="preserve">, бизнеса, власти, СМИ и </w:t>
      </w:r>
      <w:r>
        <w:rPr>
          <w:rFonts w:ascii="Times New Roman" w:hAnsi="Times New Roman"/>
          <w:spacing w:val="-2"/>
          <w:sz w:val="26"/>
          <w:szCs w:val="26"/>
        </w:rPr>
        <w:t>жителей края</w:t>
      </w:r>
      <w:r w:rsidRPr="00DF43C5">
        <w:rPr>
          <w:rFonts w:ascii="Times New Roman" w:hAnsi="Times New Roman"/>
          <w:spacing w:val="-2"/>
          <w:sz w:val="26"/>
          <w:szCs w:val="26"/>
        </w:rPr>
        <w:t xml:space="preserve"> для реализации совместных проектов по развитию </w:t>
      </w:r>
      <w:r>
        <w:rPr>
          <w:rFonts w:ascii="Times New Roman" w:hAnsi="Times New Roman"/>
          <w:spacing w:val="-2"/>
          <w:sz w:val="26"/>
          <w:szCs w:val="26"/>
        </w:rPr>
        <w:t>территорий.</w:t>
      </w:r>
    </w:p>
    <w:p w:rsidR="00B30636" w:rsidRDefault="00B30636" w:rsidP="00B3063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Задачи фестивалей:</w:t>
      </w:r>
    </w:p>
    <w:p w:rsidR="00B30636" w:rsidRDefault="00533697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>развитие культуры ч</w:t>
      </w:r>
      <w:r w:rsidR="00B30636">
        <w:rPr>
          <w:rFonts w:ascii="Times New Roman" w:hAnsi="Times New Roman"/>
          <w:spacing w:val="-2"/>
          <w:sz w:val="26"/>
          <w:szCs w:val="26"/>
        </w:rPr>
        <w:t>астной благотворительности;</w:t>
      </w:r>
    </w:p>
    <w:p w:rsidR="00B30636" w:rsidRDefault="00533697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>вовлеч</w:t>
      </w:r>
      <w:r w:rsidR="00B30636">
        <w:rPr>
          <w:rFonts w:ascii="Times New Roman" w:hAnsi="Times New Roman"/>
          <w:spacing w:val="-2"/>
          <w:sz w:val="26"/>
          <w:szCs w:val="26"/>
        </w:rPr>
        <w:t>ение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 xml:space="preserve"> жителей </w:t>
      </w:r>
      <w:r w:rsidR="00B30636">
        <w:rPr>
          <w:rFonts w:ascii="Times New Roman" w:hAnsi="Times New Roman"/>
          <w:spacing w:val="-2"/>
          <w:sz w:val="26"/>
          <w:szCs w:val="26"/>
        </w:rPr>
        <w:t>края в благотворительность и соци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>ально полезную деятельность</w:t>
      </w:r>
      <w:r w:rsidR="00B30636">
        <w:rPr>
          <w:rFonts w:ascii="Times New Roman" w:hAnsi="Times New Roman"/>
          <w:spacing w:val="-2"/>
          <w:sz w:val="26"/>
          <w:szCs w:val="26"/>
        </w:rPr>
        <w:t>;</w:t>
      </w:r>
    </w:p>
    <w:p w:rsidR="00B30636" w:rsidRDefault="00533697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B30636" w:rsidRPr="00B30636">
        <w:rPr>
          <w:rFonts w:ascii="Times New Roman" w:hAnsi="Times New Roman"/>
          <w:spacing w:val="-2"/>
          <w:sz w:val="26"/>
          <w:szCs w:val="26"/>
        </w:rPr>
        <w:t>с</w:t>
      </w:r>
      <w:r w:rsidR="00B30636">
        <w:rPr>
          <w:rFonts w:ascii="Times New Roman" w:hAnsi="Times New Roman"/>
          <w:spacing w:val="-2"/>
          <w:sz w:val="26"/>
          <w:szCs w:val="26"/>
        </w:rPr>
        <w:t>оздание прочных внутри- и межсекторны</w:t>
      </w:r>
      <w:r>
        <w:rPr>
          <w:rFonts w:ascii="Times New Roman" w:hAnsi="Times New Roman"/>
          <w:spacing w:val="-2"/>
          <w:sz w:val="26"/>
          <w:szCs w:val="26"/>
        </w:rPr>
        <w:t>х</w:t>
      </w:r>
      <w:r w:rsidR="00B30636">
        <w:rPr>
          <w:rFonts w:ascii="Times New Roman" w:hAnsi="Times New Roman"/>
          <w:spacing w:val="-2"/>
          <w:sz w:val="26"/>
          <w:szCs w:val="26"/>
        </w:rPr>
        <w:t xml:space="preserve"> связей.</w:t>
      </w:r>
    </w:p>
    <w:p w:rsidR="00B30636" w:rsidRDefault="00B30636" w:rsidP="00151D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30636" w:rsidRPr="00DF43C5" w:rsidRDefault="00B30636" w:rsidP="00B30636">
      <w:pPr>
        <w:pStyle w:val="a3"/>
        <w:spacing w:after="0" w:line="240" w:lineRule="auto"/>
        <w:ind w:left="0"/>
        <w:rPr>
          <w:rFonts w:ascii="Times New Roman" w:hAnsi="Times New Roman"/>
          <w:b/>
          <w:spacing w:val="-2"/>
          <w:sz w:val="26"/>
          <w:szCs w:val="26"/>
        </w:rPr>
      </w:pPr>
      <w:r w:rsidRPr="00DF43C5">
        <w:rPr>
          <w:rFonts w:ascii="Times New Roman" w:hAnsi="Times New Roman"/>
          <w:b/>
          <w:spacing w:val="-2"/>
          <w:sz w:val="26"/>
          <w:szCs w:val="26"/>
        </w:rPr>
        <w:t>Участники фестивал</w:t>
      </w:r>
      <w:r>
        <w:rPr>
          <w:rFonts w:ascii="Times New Roman" w:hAnsi="Times New Roman"/>
          <w:b/>
          <w:spacing w:val="-2"/>
          <w:sz w:val="26"/>
          <w:szCs w:val="26"/>
        </w:rPr>
        <w:t>ей</w:t>
      </w:r>
      <w:r w:rsidRPr="00DF43C5">
        <w:rPr>
          <w:rFonts w:ascii="Times New Roman" w:hAnsi="Times New Roman"/>
          <w:b/>
          <w:spacing w:val="-2"/>
          <w:sz w:val="26"/>
          <w:szCs w:val="26"/>
        </w:rPr>
        <w:t>: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некоммерческие организации;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государственные и муниципальные учреждения;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неформальные сообщества, сообщества по интересам;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жители края;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представители региональной и муниципальной власти;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представители социально ответственного бизнеса;</w:t>
      </w:r>
    </w:p>
    <w:p w:rsidR="00B30636" w:rsidRDefault="00B30636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- представители СМИ.</w:t>
      </w:r>
    </w:p>
    <w:p w:rsidR="004007EB" w:rsidRDefault="004007EB" w:rsidP="00B30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4458" w:rsidRDefault="002F4458" w:rsidP="002F44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lastRenderedPageBreak/>
        <w:t>Дата и место проведения фестивалей:</w:t>
      </w:r>
    </w:p>
    <w:p w:rsidR="002F4458" w:rsidRDefault="002F4458" w:rsidP="002F445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2F4458" w:rsidRP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t xml:space="preserve">1. 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>Благотворительны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й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фестивал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ь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"Добрый </w:t>
      </w:r>
      <w:proofErr w:type="spellStart"/>
      <w:r w:rsidRPr="00B30636">
        <w:rPr>
          <w:rFonts w:ascii="Times New Roman" w:hAnsi="Times New Roman"/>
          <w:b/>
          <w:spacing w:val="-2"/>
          <w:sz w:val="26"/>
          <w:szCs w:val="26"/>
        </w:rPr>
        <w:t>ХабаровскИЙ</w:t>
      </w:r>
      <w:proofErr w:type="spellEnd"/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край" в райо</w:t>
      </w:r>
      <w:r>
        <w:rPr>
          <w:rFonts w:ascii="Times New Roman" w:hAnsi="Times New Roman"/>
          <w:b/>
          <w:spacing w:val="-2"/>
          <w:sz w:val="26"/>
          <w:szCs w:val="26"/>
        </w:rPr>
        <w:t>не имени Лазо Хабаровского края: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Фестиваль пройдет 26 мая 2018 года в п. Переяславка.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К участию приглашаются некоммерческие организации, государственные и муниципальные учреждения района им. Лазо,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Бикинского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 xml:space="preserve"> и Вяземского районов.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Координатор фестиваля – </w:t>
      </w:r>
      <w:proofErr w:type="spellStart"/>
      <w:r w:rsidRPr="002F4458">
        <w:rPr>
          <w:rFonts w:ascii="Times New Roman" w:hAnsi="Times New Roman"/>
          <w:spacing w:val="-2"/>
          <w:sz w:val="26"/>
          <w:szCs w:val="26"/>
        </w:rPr>
        <w:t>Албатовская</w:t>
      </w:r>
      <w:proofErr w:type="spellEnd"/>
      <w:r w:rsidRPr="002F4458">
        <w:rPr>
          <w:rFonts w:ascii="Times New Roman" w:hAnsi="Times New Roman"/>
          <w:spacing w:val="-2"/>
          <w:sz w:val="26"/>
          <w:szCs w:val="26"/>
        </w:rPr>
        <w:t xml:space="preserve"> Галина Александровна (тел.: 89841732553)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4007EB" w:rsidRDefault="004007EB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4458" w:rsidRP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2F4458">
        <w:rPr>
          <w:rFonts w:ascii="Times New Roman" w:hAnsi="Times New Roman"/>
          <w:b/>
          <w:spacing w:val="-2"/>
          <w:sz w:val="26"/>
          <w:szCs w:val="26"/>
        </w:rPr>
        <w:t>2.</w:t>
      </w:r>
      <w:r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>Благотворительны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й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фестивал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ь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"Добрый </w:t>
      </w:r>
      <w:proofErr w:type="spellStart"/>
      <w:r w:rsidRPr="00B30636">
        <w:rPr>
          <w:rFonts w:ascii="Times New Roman" w:hAnsi="Times New Roman"/>
          <w:b/>
          <w:spacing w:val="-2"/>
          <w:sz w:val="26"/>
          <w:szCs w:val="26"/>
        </w:rPr>
        <w:t>ХабаровскИЙ</w:t>
      </w:r>
      <w:proofErr w:type="spellEnd"/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край" в 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Хабаровском 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>райо</w:t>
      </w:r>
      <w:r>
        <w:rPr>
          <w:rFonts w:ascii="Times New Roman" w:hAnsi="Times New Roman"/>
          <w:b/>
          <w:spacing w:val="-2"/>
          <w:sz w:val="26"/>
          <w:szCs w:val="26"/>
        </w:rPr>
        <w:t>не Хабаровского края: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Фестиваль пройдет в июне 2018 года. Дата и место уточняются.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К участию приглашаются некоммерческие организации, государственные и муниципальные учреждения Хабаровского района и города Хабаровска.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Координатор фестиваля – уточняется.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2F4458" w:rsidRPr="00533697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2F4458">
        <w:rPr>
          <w:rFonts w:ascii="Times New Roman" w:hAnsi="Times New Roman"/>
          <w:b/>
          <w:spacing w:val="-2"/>
          <w:sz w:val="26"/>
          <w:szCs w:val="26"/>
        </w:rPr>
        <w:t>3. Благотворительны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й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фестивал</w:t>
      </w:r>
      <w:r w:rsidR="004007EB">
        <w:rPr>
          <w:rFonts w:ascii="Times New Roman" w:hAnsi="Times New Roman"/>
          <w:b/>
          <w:spacing w:val="-2"/>
          <w:sz w:val="26"/>
          <w:szCs w:val="26"/>
        </w:rPr>
        <w:t>ь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"Добрый </w:t>
      </w:r>
      <w:proofErr w:type="spellStart"/>
      <w:r w:rsidRPr="00B30636">
        <w:rPr>
          <w:rFonts w:ascii="Times New Roman" w:hAnsi="Times New Roman"/>
          <w:b/>
          <w:spacing w:val="-2"/>
          <w:sz w:val="26"/>
          <w:szCs w:val="26"/>
        </w:rPr>
        <w:t>ХабаровскИЙ</w:t>
      </w:r>
      <w:proofErr w:type="spellEnd"/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край" в </w:t>
      </w:r>
      <w:r>
        <w:rPr>
          <w:rFonts w:ascii="Times New Roman" w:hAnsi="Times New Roman"/>
          <w:b/>
          <w:spacing w:val="-2"/>
          <w:sz w:val="26"/>
          <w:szCs w:val="26"/>
        </w:rPr>
        <w:t>городе Комсомольск-на-</w:t>
      </w:r>
      <w:r w:rsidRPr="00533697">
        <w:rPr>
          <w:rFonts w:ascii="Times New Roman" w:hAnsi="Times New Roman"/>
          <w:b/>
          <w:spacing w:val="-2"/>
          <w:sz w:val="26"/>
          <w:szCs w:val="26"/>
        </w:rPr>
        <w:t>Амуре:</w:t>
      </w:r>
    </w:p>
    <w:p w:rsidR="002F4458" w:rsidRPr="00533697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533697">
        <w:rPr>
          <w:rFonts w:ascii="Times New Roman" w:hAnsi="Times New Roman"/>
          <w:spacing w:val="-2"/>
          <w:sz w:val="26"/>
          <w:szCs w:val="26"/>
        </w:rPr>
        <w:t>Фестиваль пройдет 21 июля 2018 года в г. Комсомольск-на-Амуре.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33697">
        <w:rPr>
          <w:rFonts w:ascii="Times New Roman" w:hAnsi="Times New Roman"/>
          <w:spacing w:val="-2"/>
          <w:sz w:val="26"/>
          <w:szCs w:val="26"/>
        </w:rPr>
        <w:t>К участию приглашаются некоммерческие</w:t>
      </w:r>
      <w:r>
        <w:rPr>
          <w:rFonts w:ascii="Times New Roman" w:hAnsi="Times New Roman"/>
          <w:spacing w:val="-2"/>
          <w:sz w:val="26"/>
          <w:szCs w:val="26"/>
        </w:rPr>
        <w:t xml:space="preserve"> организации, государственные и муниципальные учреждения г. Комсомольск-на-Амуре, Комсомольского, Амурского, Солнечного районов.</w:t>
      </w:r>
    </w:p>
    <w:p w:rsidR="002F4458" w:rsidRDefault="002F4458" w:rsidP="002F44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Координатор фестиваля – Косенко Максим Александрович </w:t>
      </w:r>
      <w:r w:rsidRPr="002F4458">
        <w:rPr>
          <w:rFonts w:ascii="Times New Roman" w:hAnsi="Times New Roman"/>
          <w:spacing w:val="-2"/>
          <w:sz w:val="26"/>
          <w:szCs w:val="26"/>
        </w:rPr>
        <w:t>(тел.:</w:t>
      </w:r>
      <w:r w:rsidR="00533697">
        <w:rPr>
          <w:rFonts w:ascii="Times New Roman" w:hAnsi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89997943184</w:t>
      </w:r>
      <w:r w:rsidRPr="002F4458">
        <w:rPr>
          <w:rFonts w:ascii="Times New Roman" w:hAnsi="Times New Roman"/>
          <w:spacing w:val="-2"/>
          <w:sz w:val="26"/>
          <w:szCs w:val="26"/>
        </w:rPr>
        <w:t>)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</w:p>
    <w:p w:rsidR="002F4458" w:rsidRPr="00DF43C5" w:rsidRDefault="002F4458" w:rsidP="004007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DF43C5">
        <w:rPr>
          <w:rFonts w:ascii="Times New Roman" w:hAnsi="Times New Roman"/>
          <w:b/>
          <w:spacing w:val="-2"/>
          <w:sz w:val="26"/>
          <w:szCs w:val="26"/>
        </w:rPr>
        <w:t>Условия участия в фестивале: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1. Подать заявку (приложение 1 к положению) на участие в фестивале на адрес электронной почты </w:t>
      </w:r>
      <w:hyperlink r:id="rId11" w:history="1">
        <w:r w:rsidRPr="0093256B">
          <w:rPr>
            <w:rStyle w:val="a7"/>
            <w:rFonts w:ascii="Times New Roman" w:hAnsi="Times New Roman"/>
            <w:spacing w:val="-2"/>
            <w:sz w:val="26"/>
            <w:szCs w:val="26"/>
          </w:rPr>
          <w:t>dhkrai@mail.ru</w:t>
        </w:r>
      </w:hyperlink>
      <w:r>
        <w:rPr>
          <w:rFonts w:ascii="Times New Roman" w:hAnsi="Times New Roman"/>
          <w:spacing w:val="-2"/>
          <w:sz w:val="26"/>
          <w:szCs w:val="26"/>
        </w:rPr>
        <w:t xml:space="preserve"> с обязательным указанием места проведения фестиваля. В срок до:</w:t>
      </w:r>
    </w:p>
    <w:p w:rsidR="002F4458" w:rsidRDefault="004007EB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2F4458">
        <w:rPr>
          <w:rFonts w:ascii="Times New Roman" w:hAnsi="Times New Roman"/>
          <w:spacing w:val="-2"/>
          <w:sz w:val="26"/>
          <w:szCs w:val="26"/>
        </w:rPr>
        <w:t>район им. Лазо до 01 мая 2018 года;</w:t>
      </w:r>
    </w:p>
    <w:p w:rsidR="002F4458" w:rsidRDefault="004007EB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2F4458">
        <w:rPr>
          <w:rFonts w:ascii="Times New Roman" w:hAnsi="Times New Roman"/>
          <w:spacing w:val="-2"/>
          <w:sz w:val="26"/>
          <w:szCs w:val="26"/>
        </w:rPr>
        <w:t>Хабаровский район до 01 июня 2018 года;</w:t>
      </w:r>
    </w:p>
    <w:p w:rsidR="002F4458" w:rsidRPr="002F4458" w:rsidRDefault="004007EB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2F4458">
        <w:rPr>
          <w:rFonts w:ascii="Times New Roman" w:hAnsi="Times New Roman"/>
          <w:spacing w:val="-2"/>
          <w:sz w:val="26"/>
          <w:szCs w:val="26"/>
        </w:rPr>
        <w:t>г. Комсомольск-на-Амуре до 01 июля 2018 года.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К заявке на участие в фестивале необходимо приложить логотип организации в векторном формате.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2. Участие в фестивале бесплатное, расходы, связанные с изготовлением </w:t>
      </w:r>
      <w:proofErr w:type="spellStart"/>
      <w:r>
        <w:rPr>
          <w:rFonts w:ascii="Times New Roman" w:hAnsi="Times New Roman"/>
          <w:spacing w:val="-2"/>
          <w:sz w:val="26"/>
          <w:szCs w:val="26"/>
        </w:rPr>
        <w:t>экспо</w:t>
      </w:r>
      <w:proofErr w:type="spellEnd"/>
      <w:r>
        <w:rPr>
          <w:rFonts w:ascii="Times New Roman" w:hAnsi="Times New Roman"/>
          <w:spacing w:val="-2"/>
          <w:sz w:val="26"/>
          <w:szCs w:val="26"/>
        </w:rPr>
        <w:t>-мест несут участники фестиваля.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3. Участники фестиваля взаимодействуют с организаторами на основании договора о сотрудничестве, в котором указываются права и обязанности сторон.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4. Организаторы фестиваля вправе отказать заявителю в участии в фестивале</w:t>
      </w:r>
      <w:r w:rsidR="00533697">
        <w:rPr>
          <w:rFonts w:ascii="Times New Roman" w:hAnsi="Times New Roman"/>
          <w:spacing w:val="-2"/>
          <w:sz w:val="26"/>
          <w:szCs w:val="26"/>
        </w:rPr>
        <w:t xml:space="preserve"> без объяснения причин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2F4458" w:rsidRDefault="002F4458" w:rsidP="002F4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5. При осуществлении сбора денежных средств организаторы фестиваля входят в ревизионную комиссию и присутствуют при вскрытии ящиков для сбора частных анонимных благотворительных пожертвований. </w:t>
      </w:r>
    </w:p>
    <w:p w:rsidR="002F4458" w:rsidRDefault="002F4458" w:rsidP="002F445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2F4458" w:rsidRDefault="002F445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007EB" w:rsidRDefault="004007EB" w:rsidP="009A29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spacing w:val="-2"/>
          <w:sz w:val="26"/>
          <w:szCs w:val="26"/>
        </w:rPr>
        <w:lastRenderedPageBreak/>
        <w:t xml:space="preserve">Заявка на участие в 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>Благотворительн</w:t>
      </w:r>
      <w:r>
        <w:rPr>
          <w:rFonts w:ascii="Times New Roman" w:hAnsi="Times New Roman"/>
          <w:b/>
          <w:spacing w:val="-2"/>
          <w:sz w:val="26"/>
          <w:szCs w:val="26"/>
        </w:rPr>
        <w:t>ом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фестивал</w:t>
      </w:r>
      <w:r>
        <w:rPr>
          <w:rFonts w:ascii="Times New Roman" w:hAnsi="Times New Roman"/>
          <w:b/>
          <w:spacing w:val="-2"/>
          <w:sz w:val="26"/>
          <w:szCs w:val="26"/>
        </w:rPr>
        <w:t>е</w:t>
      </w:r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"Добрый </w:t>
      </w:r>
      <w:proofErr w:type="spellStart"/>
      <w:r w:rsidRPr="00B30636">
        <w:rPr>
          <w:rFonts w:ascii="Times New Roman" w:hAnsi="Times New Roman"/>
          <w:b/>
          <w:spacing w:val="-2"/>
          <w:sz w:val="26"/>
          <w:szCs w:val="26"/>
        </w:rPr>
        <w:t>ХабаровскИЙ</w:t>
      </w:r>
      <w:proofErr w:type="spellEnd"/>
      <w:r w:rsidRPr="00B30636">
        <w:rPr>
          <w:rFonts w:ascii="Times New Roman" w:hAnsi="Times New Roman"/>
          <w:b/>
          <w:spacing w:val="-2"/>
          <w:sz w:val="26"/>
          <w:szCs w:val="26"/>
        </w:rPr>
        <w:t xml:space="preserve"> край" в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 ____________________________________________________________________</w:t>
      </w:r>
    </w:p>
    <w:p w:rsidR="00E002AE" w:rsidRDefault="004007EB" w:rsidP="009A29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i/>
          <w:spacing w:val="-2"/>
          <w:sz w:val="26"/>
          <w:szCs w:val="26"/>
        </w:rPr>
        <w:t xml:space="preserve">                                                   </w:t>
      </w:r>
      <w:r w:rsidRPr="004007EB">
        <w:rPr>
          <w:rFonts w:ascii="Times New Roman" w:hAnsi="Times New Roman"/>
          <w:i/>
          <w:spacing w:val="-2"/>
          <w:sz w:val="26"/>
          <w:szCs w:val="26"/>
        </w:rPr>
        <w:t>(указать территорию)</w:t>
      </w:r>
    </w:p>
    <w:p w:rsidR="004007EB" w:rsidRDefault="004007EB" w:rsidP="009A29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E002AE" w:rsidTr="004007EB">
        <w:tc>
          <w:tcPr>
            <w:tcW w:w="4248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ОРГН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Основной вид деятельности организации в соответствии с уставом организации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группа организации</w:t>
            </w:r>
          </w:p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активных членов/благополучателей организации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организации (лицо, имеющее право действовать без доверенности от имени юридического лица)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2AE" w:rsidTr="004007EB">
        <w:tc>
          <w:tcPr>
            <w:tcW w:w="4248" w:type="dxa"/>
          </w:tcPr>
          <w:p w:rsidR="00E002AE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 организации:</w:t>
            </w:r>
          </w:p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5522" w:type="dxa"/>
          </w:tcPr>
          <w:p w:rsidR="00E002AE" w:rsidRDefault="00E002AE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Логотип организации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Сайт организации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Профиль в социальных сетях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Хэштег</w:t>
            </w:r>
            <w:proofErr w:type="spellEnd"/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будет представлена деятельность организации на фестивале?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35A9" w:rsidTr="004007EB">
        <w:tc>
          <w:tcPr>
            <w:tcW w:w="4248" w:type="dxa"/>
          </w:tcPr>
          <w:p w:rsidR="007435A9" w:rsidRDefault="007435A9" w:rsidP="007435A9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Будет ли установлен ящик для сбора частных анонимных благотворительных пожертвований?</w:t>
            </w:r>
          </w:p>
        </w:tc>
        <w:tc>
          <w:tcPr>
            <w:tcW w:w="5522" w:type="dxa"/>
          </w:tcPr>
          <w:p w:rsidR="007435A9" w:rsidRDefault="007435A9" w:rsidP="009A296A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02AE" w:rsidRDefault="00E002AE" w:rsidP="009A29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60326A" w:rsidRDefault="0060326A" w:rsidP="009A296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912737" w:rsidRPr="00912737" w:rsidRDefault="00912737" w:rsidP="0091273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pacing w:val="-2"/>
          <w:sz w:val="26"/>
          <w:szCs w:val="26"/>
        </w:rPr>
      </w:pPr>
      <w:r w:rsidRPr="00912737">
        <w:rPr>
          <w:rFonts w:ascii="Times New Roman" w:hAnsi="Times New Roman"/>
          <w:b/>
          <w:spacing w:val="-2"/>
          <w:sz w:val="26"/>
          <w:szCs w:val="26"/>
        </w:rPr>
        <w:t xml:space="preserve">К заявке на участие в фестивале необходимо приложить логотип </w:t>
      </w:r>
      <w:r>
        <w:rPr>
          <w:rFonts w:ascii="Times New Roman" w:hAnsi="Times New Roman"/>
          <w:b/>
          <w:spacing w:val="-2"/>
          <w:sz w:val="26"/>
          <w:szCs w:val="26"/>
        </w:rPr>
        <w:t>организации в векторном формате!</w:t>
      </w:r>
    </w:p>
    <w:p w:rsidR="0060326A" w:rsidRPr="009A296A" w:rsidRDefault="0060326A" w:rsidP="009A296A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60326A" w:rsidRPr="009A296A" w:rsidSect="004007EB">
      <w:headerReference w:type="default" r:id="rId12"/>
      <w:pgSz w:w="11906" w:h="16838"/>
      <w:pgMar w:top="141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2C" w:rsidRDefault="006F4E2C" w:rsidP="0060326A">
      <w:pPr>
        <w:spacing w:after="0" w:line="240" w:lineRule="auto"/>
      </w:pPr>
      <w:r>
        <w:separator/>
      </w:r>
    </w:p>
  </w:endnote>
  <w:endnote w:type="continuationSeparator" w:id="0">
    <w:p w:rsidR="006F4E2C" w:rsidRDefault="006F4E2C" w:rsidP="0060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2C" w:rsidRDefault="006F4E2C" w:rsidP="0060326A">
      <w:pPr>
        <w:spacing w:after="0" w:line="240" w:lineRule="auto"/>
      </w:pPr>
      <w:r>
        <w:separator/>
      </w:r>
    </w:p>
  </w:footnote>
  <w:footnote w:type="continuationSeparator" w:id="0">
    <w:p w:rsidR="006F4E2C" w:rsidRDefault="006F4E2C" w:rsidP="0060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25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41D2" w:rsidRPr="006741D2" w:rsidRDefault="006741D2">
        <w:pPr>
          <w:pStyle w:val="a8"/>
          <w:jc w:val="center"/>
          <w:rPr>
            <w:rFonts w:ascii="Times New Roman" w:hAnsi="Times New Roman" w:cs="Times New Roman"/>
          </w:rPr>
        </w:pPr>
        <w:r w:rsidRPr="006741D2">
          <w:rPr>
            <w:rFonts w:ascii="Times New Roman" w:hAnsi="Times New Roman" w:cs="Times New Roman"/>
          </w:rPr>
          <w:fldChar w:fldCharType="begin"/>
        </w:r>
        <w:r w:rsidRPr="006741D2">
          <w:rPr>
            <w:rFonts w:ascii="Times New Roman" w:hAnsi="Times New Roman" w:cs="Times New Roman"/>
          </w:rPr>
          <w:instrText>PAGE   \* MERGEFORMAT</w:instrText>
        </w:r>
        <w:r w:rsidRPr="006741D2">
          <w:rPr>
            <w:rFonts w:ascii="Times New Roman" w:hAnsi="Times New Roman" w:cs="Times New Roman"/>
          </w:rPr>
          <w:fldChar w:fldCharType="separate"/>
        </w:r>
        <w:r w:rsidR="00533697">
          <w:rPr>
            <w:rFonts w:ascii="Times New Roman" w:hAnsi="Times New Roman" w:cs="Times New Roman"/>
            <w:noProof/>
          </w:rPr>
          <w:t>3</w:t>
        </w:r>
        <w:r w:rsidRPr="006741D2">
          <w:rPr>
            <w:rFonts w:ascii="Times New Roman" w:hAnsi="Times New Roman" w:cs="Times New Roman"/>
          </w:rPr>
          <w:fldChar w:fldCharType="end"/>
        </w:r>
      </w:p>
    </w:sdtContent>
  </w:sdt>
  <w:p w:rsidR="006741D2" w:rsidRDefault="006741D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9E"/>
    <w:rsid w:val="00093360"/>
    <w:rsid w:val="000A74E7"/>
    <w:rsid w:val="000F63CD"/>
    <w:rsid w:val="001150A9"/>
    <w:rsid w:val="00151DE6"/>
    <w:rsid w:val="002A55C8"/>
    <w:rsid w:val="002D7C8E"/>
    <w:rsid w:val="002F4458"/>
    <w:rsid w:val="003A2EE0"/>
    <w:rsid w:val="004007EB"/>
    <w:rsid w:val="00517FE0"/>
    <w:rsid w:val="00524B90"/>
    <w:rsid w:val="00533697"/>
    <w:rsid w:val="005C0DD9"/>
    <w:rsid w:val="0060326A"/>
    <w:rsid w:val="006741D2"/>
    <w:rsid w:val="006E1F3F"/>
    <w:rsid w:val="006F4E2C"/>
    <w:rsid w:val="007435A9"/>
    <w:rsid w:val="00770883"/>
    <w:rsid w:val="00782DC2"/>
    <w:rsid w:val="00912737"/>
    <w:rsid w:val="009A296A"/>
    <w:rsid w:val="009E3739"/>
    <w:rsid w:val="009F3821"/>
    <w:rsid w:val="00A67422"/>
    <w:rsid w:val="00AE484F"/>
    <w:rsid w:val="00B0379E"/>
    <w:rsid w:val="00B30636"/>
    <w:rsid w:val="00C31DEC"/>
    <w:rsid w:val="00C4241E"/>
    <w:rsid w:val="00DF43C5"/>
    <w:rsid w:val="00E002AE"/>
    <w:rsid w:val="00EA4149"/>
    <w:rsid w:val="00EA6D01"/>
    <w:rsid w:val="00EB6734"/>
    <w:rsid w:val="00F31285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F9CFD-916C-4FF7-ADC4-72532B2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9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1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F43C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326A"/>
  </w:style>
  <w:style w:type="paragraph" w:styleId="aa">
    <w:name w:val="footer"/>
    <w:basedOn w:val="a"/>
    <w:link w:val="ab"/>
    <w:uiPriority w:val="99"/>
    <w:unhideWhenUsed/>
    <w:rsid w:val="0060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hkrai@mail.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Потапова Антонина Константиновна</cp:lastModifiedBy>
  <cp:revision>3</cp:revision>
  <cp:lastPrinted>2016-07-07T08:02:00Z</cp:lastPrinted>
  <dcterms:created xsi:type="dcterms:W3CDTF">2016-07-07T08:03:00Z</dcterms:created>
  <dcterms:modified xsi:type="dcterms:W3CDTF">2018-04-11T01:13:00Z</dcterms:modified>
</cp:coreProperties>
</file>